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53" w:rsidRDefault="00442853" w:rsidP="00442853">
      <w:pPr>
        <w:pStyle w:val="Nadpis1"/>
        <w:numPr>
          <w:ilvl w:val="0"/>
          <w:numId w:val="0"/>
        </w:numPr>
        <w:spacing w:after="360"/>
        <w:ind w:left="432" w:hanging="432"/>
      </w:pPr>
      <w:r w:rsidRPr="007B56AC">
        <w:t xml:space="preserve">Čestné prohlášení o splnění </w:t>
      </w:r>
      <w:r>
        <w:t xml:space="preserve">části </w:t>
      </w:r>
      <w:r w:rsidRPr="007B56AC">
        <w:t>kvalifikace</w:t>
      </w:r>
    </w:p>
    <w:p w:rsidR="00442853" w:rsidRPr="006B4804" w:rsidRDefault="00442853" w:rsidP="00442853"/>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442853" w:rsidRPr="008E56A7" w:rsidTr="000B7084">
        <w:trPr>
          <w:trHeight w:val="567"/>
        </w:trPr>
        <w:tc>
          <w:tcPr>
            <w:tcW w:w="3873" w:type="dxa"/>
            <w:shd w:val="clear" w:color="auto" w:fill="EAF1DD" w:themeFill="accent3" w:themeFillTint="33"/>
            <w:vAlign w:val="center"/>
          </w:tcPr>
          <w:p w:rsidR="00442853" w:rsidRPr="008E56A7" w:rsidRDefault="00442853" w:rsidP="000B7084">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rsidR="00442853" w:rsidRPr="008E56A7" w:rsidRDefault="00442853" w:rsidP="000B7084">
            <w:pPr>
              <w:spacing w:before="120" w:after="120"/>
              <w:rPr>
                <w:rFonts w:ascii="Arial" w:hAnsi="Arial" w:cs="Arial"/>
                <w:b/>
                <w:color w:val="000000"/>
                <w:sz w:val="22"/>
                <w:szCs w:val="22"/>
                <w:lang w:eastAsia="en-US"/>
              </w:rPr>
            </w:pPr>
            <w:r>
              <w:rPr>
                <w:rFonts w:ascii="Arial" w:hAnsi="Arial" w:cs="Arial"/>
                <w:b/>
                <w:color w:val="000000"/>
                <w:sz w:val="22"/>
                <w:szCs w:val="22"/>
              </w:rPr>
              <w:t>Průřezový výzkum Azylové domy a pobytové sociální služby jako součást systému sociálního bydlení včetně tří tematických výzkumů</w:t>
            </w:r>
          </w:p>
        </w:tc>
      </w:tr>
      <w:tr w:rsidR="00442853" w:rsidRPr="008E56A7" w:rsidTr="000B7084">
        <w:trPr>
          <w:trHeight w:val="567"/>
        </w:trPr>
        <w:tc>
          <w:tcPr>
            <w:tcW w:w="3873" w:type="dxa"/>
            <w:vAlign w:val="center"/>
          </w:tcPr>
          <w:p w:rsidR="00442853" w:rsidRPr="008E56A7" w:rsidRDefault="00442853" w:rsidP="000B7084">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442853" w:rsidRPr="008E56A7" w:rsidRDefault="00442853" w:rsidP="000B7084">
            <w:pPr>
              <w:spacing w:before="60" w:after="60"/>
              <w:jc w:val="left"/>
              <w:rPr>
                <w:rFonts w:ascii="Arial" w:hAnsi="Arial" w:cs="Arial"/>
                <w:sz w:val="22"/>
                <w:szCs w:val="22"/>
              </w:rPr>
            </w:pPr>
          </w:p>
        </w:tc>
      </w:tr>
      <w:tr w:rsidR="00442853" w:rsidRPr="008E56A7" w:rsidTr="000B7084">
        <w:trPr>
          <w:trHeight w:val="567"/>
        </w:trPr>
        <w:tc>
          <w:tcPr>
            <w:tcW w:w="3873" w:type="dxa"/>
            <w:vAlign w:val="center"/>
          </w:tcPr>
          <w:p w:rsidR="00442853" w:rsidRPr="008E56A7" w:rsidRDefault="00442853" w:rsidP="000B7084">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442853" w:rsidRPr="008E56A7" w:rsidRDefault="00442853" w:rsidP="000B7084">
            <w:pPr>
              <w:spacing w:before="60" w:after="60"/>
              <w:jc w:val="left"/>
              <w:rPr>
                <w:rFonts w:ascii="Arial" w:hAnsi="Arial" w:cs="Arial"/>
                <w:sz w:val="22"/>
                <w:szCs w:val="22"/>
              </w:rPr>
            </w:pPr>
          </w:p>
        </w:tc>
      </w:tr>
    </w:tbl>
    <w:p w:rsidR="00442853" w:rsidRPr="008E56A7" w:rsidRDefault="00442853" w:rsidP="00442853">
      <w:pPr>
        <w:tabs>
          <w:tab w:val="left" w:pos="567"/>
        </w:tabs>
        <w:spacing w:after="240"/>
        <w:rPr>
          <w:rFonts w:ascii="Arial" w:hAnsi="Arial" w:cs="Arial"/>
          <w:sz w:val="22"/>
          <w:szCs w:val="22"/>
        </w:rPr>
      </w:pPr>
    </w:p>
    <w:p w:rsidR="00442853" w:rsidRPr="008E56A7" w:rsidRDefault="00442853" w:rsidP="00442853">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442853" w:rsidRPr="00C0679B" w:rsidRDefault="00442853" w:rsidP="00442853">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442853" w:rsidRPr="00C0679B" w:rsidRDefault="00442853" w:rsidP="00442853">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442853" w:rsidRPr="00C0679B" w:rsidRDefault="00442853" w:rsidP="00442853">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442853" w:rsidRDefault="00442853" w:rsidP="00442853">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442853" w:rsidRDefault="00442853" w:rsidP="00442853">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rsidR="00442853" w:rsidRDefault="00442853" w:rsidP="00442853">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rsidR="00442853" w:rsidRPr="00203494" w:rsidRDefault="00442853" w:rsidP="00442853">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rsidR="00442853" w:rsidRDefault="00442853" w:rsidP="00442853">
      <w:pPr>
        <w:spacing w:before="360" w:after="240"/>
        <w:rPr>
          <w:rFonts w:ascii="Arial" w:hAnsi="Arial" w:cs="Arial"/>
          <w:sz w:val="22"/>
          <w:szCs w:val="22"/>
          <w:lang w:eastAsia="en-US"/>
        </w:rPr>
      </w:pPr>
    </w:p>
    <w:p w:rsidR="00442853" w:rsidRPr="008E56A7" w:rsidRDefault="00442853" w:rsidP="00442853">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442853" w:rsidRPr="008E56A7" w:rsidTr="000B7084">
        <w:trPr>
          <w:trHeight w:val="567"/>
        </w:trPr>
        <w:tc>
          <w:tcPr>
            <w:tcW w:w="9781" w:type="dxa"/>
            <w:gridSpan w:val="2"/>
            <w:vAlign w:val="center"/>
          </w:tcPr>
          <w:p w:rsidR="00442853" w:rsidRPr="008E56A7" w:rsidRDefault="00442853" w:rsidP="000B7084">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442853" w:rsidRPr="008E56A7" w:rsidTr="000B7084">
        <w:trPr>
          <w:trHeight w:val="567"/>
        </w:trPr>
        <w:tc>
          <w:tcPr>
            <w:tcW w:w="4536" w:type="dxa"/>
            <w:vAlign w:val="center"/>
          </w:tcPr>
          <w:p w:rsidR="00442853" w:rsidRPr="008E56A7" w:rsidRDefault="00442853" w:rsidP="000B7084">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442853" w:rsidRPr="008E56A7" w:rsidRDefault="00442853" w:rsidP="000B7084">
            <w:pPr>
              <w:spacing w:before="60" w:after="60"/>
              <w:jc w:val="left"/>
              <w:rPr>
                <w:rFonts w:ascii="Arial" w:hAnsi="Arial" w:cs="Arial"/>
                <w:sz w:val="22"/>
                <w:szCs w:val="22"/>
                <w:lang w:eastAsia="en-US"/>
              </w:rPr>
            </w:pPr>
          </w:p>
        </w:tc>
      </w:tr>
      <w:tr w:rsidR="00442853" w:rsidRPr="008E56A7" w:rsidTr="000B7084">
        <w:trPr>
          <w:trHeight w:val="567"/>
        </w:trPr>
        <w:tc>
          <w:tcPr>
            <w:tcW w:w="4536" w:type="dxa"/>
            <w:vAlign w:val="center"/>
          </w:tcPr>
          <w:p w:rsidR="00442853" w:rsidRPr="008E56A7" w:rsidRDefault="00442853" w:rsidP="000B7084">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442853" w:rsidRPr="008E56A7" w:rsidRDefault="00442853" w:rsidP="000B7084">
            <w:pPr>
              <w:spacing w:before="60" w:after="60"/>
              <w:jc w:val="left"/>
              <w:rPr>
                <w:rFonts w:ascii="Arial" w:hAnsi="Arial" w:cs="Arial"/>
                <w:sz w:val="22"/>
                <w:szCs w:val="22"/>
                <w:lang w:eastAsia="en-US"/>
              </w:rPr>
            </w:pPr>
          </w:p>
        </w:tc>
      </w:tr>
      <w:tr w:rsidR="00442853" w:rsidRPr="008E56A7" w:rsidTr="000B7084">
        <w:trPr>
          <w:trHeight w:val="567"/>
        </w:trPr>
        <w:tc>
          <w:tcPr>
            <w:tcW w:w="4536" w:type="dxa"/>
            <w:vAlign w:val="center"/>
          </w:tcPr>
          <w:p w:rsidR="00442853" w:rsidRPr="008E56A7" w:rsidRDefault="00442853" w:rsidP="000B7084">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442853" w:rsidRPr="008E56A7" w:rsidRDefault="00442853" w:rsidP="000B7084">
            <w:pPr>
              <w:spacing w:before="60" w:after="60"/>
              <w:jc w:val="left"/>
              <w:rPr>
                <w:rFonts w:ascii="Arial" w:hAnsi="Arial" w:cs="Arial"/>
                <w:sz w:val="22"/>
                <w:szCs w:val="22"/>
                <w:lang w:eastAsia="en-US"/>
              </w:rPr>
            </w:pPr>
          </w:p>
        </w:tc>
      </w:tr>
    </w:tbl>
    <w:p w:rsidR="00442853" w:rsidRPr="008E56A7" w:rsidRDefault="00442853" w:rsidP="00442853">
      <w:pPr>
        <w:rPr>
          <w:rFonts w:ascii="Arial" w:hAnsi="Arial" w:cs="Arial"/>
          <w:sz w:val="22"/>
          <w:szCs w:val="22"/>
        </w:rPr>
      </w:pPr>
    </w:p>
    <w:p w:rsidR="00442853" w:rsidRDefault="00442853" w:rsidP="00442853"/>
    <w:p w:rsidR="00442853" w:rsidRDefault="00442853" w:rsidP="00442853">
      <w:pPr>
        <w:tabs>
          <w:tab w:val="left" w:pos="567"/>
        </w:tabs>
        <w:rPr>
          <w:rFonts w:ascii="Arial" w:hAnsi="Arial" w:cs="Arial"/>
          <w:sz w:val="22"/>
          <w:szCs w:val="22"/>
        </w:rPr>
      </w:pPr>
    </w:p>
    <w:p w:rsidR="00442853" w:rsidRDefault="00442853" w:rsidP="00442853">
      <w:pPr>
        <w:tabs>
          <w:tab w:val="left" w:pos="567"/>
        </w:tabs>
        <w:rPr>
          <w:rFonts w:ascii="Arial" w:hAnsi="Arial" w:cs="Arial"/>
          <w:sz w:val="22"/>
          <w:szCs w:val="22"/>
        </w:rPr>
      </w:pPr>
    </w:p>
    <w:p w:rsidR="00442853" w:rsidRDefault="00442853" w:rsidP="00442853">
      <w:pPr>
        <w:tabs>
          <w:tab w:val="left" w:pos="567"/>
        </w:tabs>
        <w:rPr>
          <w:rFonts w:ascii="Arial" w:hAnsi="Arial" w:cs="Arial"/>
          <w:sz w:val="22"/>
          <w:szCs w:val="22"/>
        </w:rPr>
      </w:pPr>
    </w:p>
    <w:p w:rsidR="00442853" w:rsidRDefault="00442853" w:rsidP="00442853">
      <w:pPr>
        <w:tabs>
          <w:tab w:val="left" w:pos="567"/>
        </w:tabs>
        <w:rPr>
          <w:rFonts w:ascii="Arial" w:hAnsi="Arial" w:cs="Arial"/>
          <w:sz w:val="22"/>
          <w:szCs w:val="22"/>
        </w:rPr>
      </w:pPr>
    </w:p>
    <w:p w:rsidR="00442853" w:rsidRDefault="00442853" w:rsidP="00442853">
      <w:pPr>
        <w:tabs>
          <w:tab w:val="left" w:pos="567"/>
        </w:tabs>
        <w:rPr>
          <w:rFonts w:ascii="Arial" w:hAnsi="Arial" w:cs="Arial"/>
          <w:sz w:val="22"/>
          <w:szCs w:val="22"/>
        </w:rPr>
      </w:pPr>
    </w:p>
    <w:p w:rsidR="00442853" w:rsidRPr="008E56A7" w:rsidRDefault="00442853" w:rsidP="00442853">
      <w:pPr>
        <w:tabs>
          <w:tab w:val="left" w:pos="567"/>
        </w:tabs>
        <w:rPr>
          <w:rFonts w:ascii="Arial" w:hAnsi="Arial" w:cs="Arial"/>
          <w:sz w:val="22"/>
          <w:szCs w:val="22"/>
        </w:rPr>
      </w:pPr>
    </w:p>
    <w:p w:rsidR="00442853" w:rsidRPr="004576F7" w:rsidRDefault="00442853" w:rsidP="00442853">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442853" w:rsidRDefault="00442853" w:rsidP="00442853">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17346D" w:rsidRDefault="006869B0"/>
    <w:sectPr w:rsidR="001734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53" w:rsidRDefault="00442853" w:rsidP="00442853">
      <w:r>
        <w:separator/>
      </w:r>
    </w:p>
  </w:endnote>
  <w:endnote w:type="continuationSeparator" w:id="0">
    <w:p w:rsidR="00442853" w:rsidRDefault="00442853" w:rsidP="0044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B0" w:rsidRDefault="006869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B0" w:rsidRPr="00403AB9" w:rsidRDefault="006869B0" w:rsidP="006869B0">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bCs/>
        <w:sz w:val="18"/>
        <w:szCs w:val="18"/>
      </w:rPr>
      <w:t>)</w:t>
    </w:r>
  </w:p>
  <w:p w:rsidR="006869B0" w:rsidRDefault="006869B0">
    <w:pPr>
      <w:pStyle w:val="Zpa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B0" w:rsidRDefault="006869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53" w:rsidRDefault="00442853" w:rsidP="00442853">
      <w:r>
        <w:separator/>
      </w:r>
    </w:p>
  </w:footnote>
  <w:footnote w:type="continuationSeparator" w:id="0">
    <w:p w:rsidR="00442853" w:rsidRDefault="00442853" w:rsidP="0044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B0" w:rsidRDefault="006869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3" w:rsidRPr="00442853" w:rsidRDefault="00442853" w:rsidP="00442853">
    <w:pPr>
      <w:pStyle w:val="Zhlav"/>
      <w:jc w:val="right"/>
      <w:rPr>
        <w:rFonts w:ascii="Arial" w:hAnsi="Arial" w:cs="Arial"/>
        <w:b/>
        <w:sz w:val="22"/>
        <w:szCs w:val="22"/>
      </w:rPr>
    </w:pPr>
    <w:r w:rsidRPr="00442853">
      <w:rPr>
        <w:rFonts w:ascii="Arial" w:hAnsi="Arial" w:cs="Arial"/>
        <w:b/>
        <w:sz w:val="22"/>
        <w:szCs w:val="22"/>
      </w:rPr>
      <w:t>Příloha B zadávací dokumentace – Čestné prohlášení o splnění části kvalifikace</w:t>
    </w:r>
  </w:p>
  <w:p w:rsidR="00442853" w:rsidRDefault="004428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B0" w:rsidRDefault="006869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53"/>
    <w:rsid w:val="00442853"/>
    <w:rsid w:val="004437A0"/>
    <w:rsid w:val="006869B0"/>
    <w:rsid w:val="00A8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8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442853"/>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442853"/>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42853"/>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442853"/>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442853"/>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442853"/>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44285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4285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4285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28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442853"/>
    <w:rPr>
      <w:rFonts w:ascii="Arial" w:eastAsia="Calibri" w:hAnsi="Arial" w:cs="Arial"/>
      <w:b/>
    </w:rPr>
  </w:style>
  <w:style w:type="character" w:customStyle="1" w:styleId="Nadpis3Char">
    <w:name w:val="Nadpis 3 Char"/>
    <w:basedOn w:val="Standardnpsmoodstavce"/>
    <w:link w:val="Nadpis3"/>
    <w:uiPriority w:val="99"/>
    <w:rsid w:val="00442853"/>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4428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442853"/>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442853"/>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44285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44285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442853"/>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442853"/>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4428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4428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442853"/>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442853"/>
    <w:rPr>
      <w:rFonts w:ascii="Calibri" w:eastAsia="Calibri" w:hAnsi="Calibri" w:cs="Times New Roman"/>
    </w:rPr>
  </w:style>
  <w:style w:type="paragraph" w:styleId="Zhlav">
    <w:name w:val="header"/>
    <w:basedOn w:val="Normln"/>
    <w:link w:val="ZhlavChar"/>
    <w:uiPriority w:val="99"/>
    <w:unhideWhenUsed/>
    <w:rsid w:val="00442853"/>
    <w:pPr>
      <w:tabs>
        <w:tab w:val="center" w:pos="4536"/>
        <w:tab w:val="right" w:pos="9072"/>
      </w:tabs>
    </w:pPr>
  </w:style>
  <w:style w:type="character" w:customStyle="1" w:styleId="ZhlavChar">
    <w:name w:val="Záhlaví Char"/>
    <w:basedOn w:val="Standardnpsmoodstavce"/>
    <w:link w:val="Zhlav"/>
    <w:uiPriority w:val="99"/>
    <w:rsid w:val="004428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442853"/>
    <w:pPr>
      <w:tabs>
        <w:tab w:val="center" w:pos="4536"/>
        <w:tab w:val="right" w:pos="9072"/>
      </w:tabs>
    </w:pPr>
  </w:style>
  <w:style w:type="character" w:customStyle="1" w:styleId="ZpatChar">
    <w:name w:val="Zápatí Char"/>
    <w:basedOn w:val="Standardnpsmoodstavce"/>
    <w:link w:val="Zpat"/>
    <w:uiPriority w:val="99"/>
    <w:rsid w:val="00442853"/>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8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442853"/>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442853"/>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42853"/>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442853"/>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442853"/>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442853"/>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44285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4285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4285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28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442853"/>
    <w:rPr>
      <w:rFonts w:ascii="Arial" w:eastAsia="Calibri" w:hAnsi="Arial" w:cs="Arial"/>
      <w:b/>
    </w:rPr>
  </w:style>
  <w:style w:type="character" w:customStyle="1" w:styleId="Nadpis3Char">
    <w:name w:val="Nadpis 3 Char"/>
    <w:basedOn w:val="Standardnpsmoodstavce"/>
    <w:link w:val="Nadpis3"/>
    <w:uiPriority w:val="99"/>
    <w:rsid w:val="00442853"/>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4428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442853"/>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442853"/>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44285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44285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442853"/>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442853"/>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4428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4428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442853"/>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442853"/>
    <w:rPr>
      <w:rFonts w:ascii="Calibri" w:eastAsia="Calibri" w:hAnsi="Calibri" w:cs="Times New Roman"/>
    </w:rPr>
  </w:style>
  <w:style w:type="paragraph" w:styleId="Zhlav">
    <w:name w:val="header"/>
    <w:basedOn w:val="Normln"/>
    <w:link w:val="ZhlavChar"/>
    <w:uiPriority w:val="99"/>
    <w:unhideWhenUsed/>
    <w:rsid w:val="00442853"/>
    <w:pPr>
      <w:tabs>
        <w:tab w:val="center" w:pos="4536"/>
        <w:tab w:val="right" w:pos="9072"/>
      </w:tabs>
    </w:pPr>
  </w:style>
  <w:style w:type="character" w:customStyle="1" w:styleId="ZhlavChar">
    <w:name w:val="Záhlaví Char"/>
    <w:basedOn w:val="Standardnpsmoodstavce"/>
    <w:link w:val="Zhlav"/>
    <w:uiPriority w:val="99"/>
    <w:rsid w:val="004428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442853"/>
    <w:pPr>
      <w:tabs>
        <w:tab w:val="center" w:pos="4536"/>
        <w:tab w:val="right" w:pos="9072"/>
      </w:tabs>
    </w:pPr>
  </w:style>
  <w:style w:type="character" w:customStyle="1" w:styleId="ZpatChar">
    <w:name w:val="Zápatí Char"/>
    <w:basedOn w:val="Standardnpsmoodstavce"/>
    <w:link w:val="Zpat"/>
    <w:uiPriority w:val="99"/>
    <w:rsid w:val="00442853"/>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1029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2</cp:revision>
  <dcterms:created xsi:type="dcterms:W3CDTF">2019-05-31T08:35:00Z</dcterms:created>
  <dcterms:modified xsi:type="dcterms:W3CDTF">2019-05-31T08:57:00Z</dcterms:modified>
</cp:coreProperties>
</file>